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B9" w:rsidRPr="001E43C3" w:rsidRDefault="00CB78B9" w:rsidP="00CB78B9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CB78B9" w:rsidRPr="001E43C3" w:rsidRDefault="00CB78B9" w:rsidP="00CB78B9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CB78B9" w:rsidRPr="001E43C3" w:rsidRDefault="00CB78B9" w:rsidP="00CB78B9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Юрьевецкого муниципального района</w:t>
      </w:r>
    </w:p>
    <w:p w:rsidR="00CB78B9" w:rsidRPr="001E43C3" w:rsidRDefault="00CB78B9" w:rsidP="00CB78B9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CB78B9" w:rsidRPr="001E43C3" w:rsidRDefault="00CB78B9" w:rsidP="00CB78B9">
      <w:pPr>
        <w:jc w:val="center"/>
        <w:rPr>
          <w:sz w:val="40"/>
          <w:szCs w:val="40"/>
        </w:rPr>
      </w:pPr>
    </w:p>
    <w:p w:rsidR="00CB78B9" w:rsidRPr="00753DA0" w:rsidRDefault="00CB78B9" w:rsidP="00CB78B9">
      <w:pPr>
        <w:jc w:val="center"/>
        <w:rPr>
          <w:sz w:val="28"/>
          <w:szCs w:val="28"/>
        </w:rPr>
      </w:pPr>
      <w:r w:rsidRPr="00753DA0">
        <w:rPr>
          <w:sz w:val="28"/>
          <w:szCs w:val="28"/>
        </w:rPr>
        <w:t>Постановление</w:t>
      </w:r>
    </w:p>
    <w:p w:rsidR="00CB78B9" w:rsidRPr="00753DA0" w:rsidRDefault="00CB78B9" w:rsidP="00CB78B9">
      <w:pPr>
        <w:jc w:val="center"/>
        <w:rPr>
          <w:b/>
          <w:sz w:val="28"/>
          <w:szCs w:val="28"/>
        </w:rPr>
      </w:pPr>
    </w:p>
    <w:p w:rsidR="00CB78B9" w:rsidRPr="00753DA0" w:rsidRDefault="00CB78B9" w:rsidP="00CB78B9">
      <w:pPr>
        <w:jc w:val="both"/>
        <w:rPr>
          <w:sz w:val="28"/>
          <w:szCs w:val="28"/>
        </w:rPr>
      </w:pPr>
      <w:r w:rsidRPr="00753DA0">
        <w:rPr>
          <w:sz w:val="28"/>
          <w:szCs w:val="28"/>
        </w:rPr>
        <w:t xml:space="preserve">от  </w:t>
      </w:r>
      <w:r w:rsidR="00753DA0">
        <w:rPr>
          <w:sz w:val="28"/>
          <w:szCs w:val="28"/>
        </w:rPr>
        <w:t>30</w:t>
      </w:r>
      <w:r w:rsidRPr="00753DA0">
        <w:rPr>
          <w:sz w:val="28"/>
          <w:szCs w:val="28"/>
        </w:rPr>
        <w:t>.0</w:t>
      </w:r>
      <w:r w:rsidR="00753DA0">
        <w:rPr>
          <w:sz w:val="28"/>
          <w:szCs w:val="28"/>
        </w:rPr>
        <w:t>6</w:t>
      </w:r>
      <w:r w:rsidRPr="00753DA0">
        <w:rPr>
          <w:sz w:val="28"/>
          <w:szCs w:val="28"/>
        </w:rPr>
        <w:t>.202</w:t>
      </w:r>
      <w:r w:rsidR="00753DA0">
        <w:rPr>
          <w:sz w:val="28"/>
          <w:szCs w:val="28"/>
        </w:rPr>
        <w:t>3</w:t>
      </w:r>
      <w:r w:rsidRPr="00753DA0">
        <w:rPr>
          <w:sz w:val="28"/>
          <w:szCs w:val="28"/>
        </w:rPr>
        <w:tab/>
        <w:t xml:space="preserve"> </w:t>
      </w:r>
      <w:r w:rsidRPr="00753DA0">
        <w:rPr>
          <w:sz w:val="28"/>
          <w:szCs w:val="28"/>
        </w:rPr>
        <w:tab/>
      </w:r>
      <w:r w:rsidRPr="00753DA0">
        <w:rPr>
          <w:sz w:val="28"/>
          <w:szCs w:val="28"/>
        </w:rPr>
        <w:tab/>
        <w:t xml:space="preserve">            с. Елнать            </w:t>
      </w:r>
      <w:r w:rsidRPr="00753DA0">
        <w:rPr>
          <w:sz w:val="28"/>
          <w:szCs w:val="28"/>
        </w:rPr>
        <w:tab/>
        <w:t xml:space="preserve">                № </w:t>
      </w:r>
      <w:r w:rsidR="00753DA0">
        <w:rPr>
          <w:sz w:val="28"/>
          <w:szCs w:val="28"/>
        </w:rPr>
        <w:t>55</w:t>
      </w:r>
    </w:p>
    <w:p w:rsidR="00CB78B9" w:rsidRPr="00753DA0" w:rsidRDefault="00CB78B9" w:rsidP="00CB78B9">
      <w:pPr>
        <w:jc w:val="center"/>
        <w:rPr>
          <w:b/>
          <w:sz w:val="28"/>
          <w:szCs w:val="28"/>
        </w:rPr>
      </w:pPr>
    </w:p>
    <w:p w:rsidR="00CB78B9" w:rsidRPr="00753DA0" w:rsidRDefault="00CB78B9" w:rsidP="00CB78B9">
      <w:pPr>
        <w:jc w:val="center"/>
        <w:rPr>
          <w:sz w:val="28"/>
          <w:szCs w:val="28"/>
        </w:rPr>
      </w:pPr>
      <w:r w:rsidRPr="00753DA0">
        <w:rPr>
          <w:sz w:val="28"/>
          <w:szCs w:val="28"/>
        </w:rPr>
        <w:t xml:space="preserve"> О внесении изменений  в постановление администрации от  16.03.2022 № 23 «Об утверждении план-графика перехода на предоставление муниципальных услуг в электронной форме, предоставляемых администрацией </w:t>
      </w:r>
      <w:proofErr w:type="spellStart"/>
      <w:r w:rsidRPr="00753DA0">
        <w:rPr>
          <w:sz w:val="28"/>
          <w:szCs w:val="28"/>
        </w:rPr>
        <w:t>Елнатского</w:t>
      </w:r>
      <w:proofErr w:type="spellEnd"/>
      <w:r w:rsidRPr="00753DA0">
        <w:rPr>
          <w:sz w:val="28"/>
          <w:szCs w:val="28"/>
        </w:rPr>
        <w:t xml:space="preserve"> сельского поселения Юрьевецкого муниципального района Ивановской области» (в редакции постановления от 08.02.2023 № 11)</w:t>
      </w:r>
    </w:p>
    <w:p w:rsidR="00CB78B9" w:rsidRPr="00753DA0" w:rsidRDefault="00CB78B9" w:rsidP="00CB78B9">
      <w:pPr>
        <w:jc w:val="center"/>
        <w:rPr>
          <w:sz w:val="28"/>
          <w:szCs w:val="28"/>
        </w:rPr>
      </w:pPr>
    </w:p>
    <w:p w:rsidR="00CB78B9" w:rsidRPr="00753DA0" w:rsidRDefault="00CB78B9" w:rsidP="00CB78B9">
      <w:pPr>
        <w:ind w:firstLine="708"/>
        <w:jc w:val="both"/>
        <w:outlineLvl w:val="0"/>
        <w:rPr>
          <w:sz w:val="28"/>
          <w:szCs w:val="28"/>
        </w:rPr>
      </w:pPr>
      <w:r w:rsidRPr="00753DA0">
        <w:rPr>
          <w:sz w:val="28"/>
          <w:szCs w:val="28"/>
        </w:rPr>
        <w:t xml:space="preserve"> Во исполнение  представления    прокуратуры от 23.06.2023 № 02-26-2023 «Об устранении нарушений  федерального законодательства в сфере предоставления государственных и муниципальных услуг», в соответствии с  паспортом национального проекта «Национальная программа «Цифровая экономика Российской Федерации», </w:t>
      </w:r>
    </w:p>
    <w:p w:rsidR="00CB78B9" w:rsidRPr="00753DA0" w:rsidRDefault="00CB78B9" w:rsidP="00CB78B9">
      <w:pPr>
        <w:ind w:firstLine="708"/>
        <w:outlineLvl w:val="0"/>
        <w:rPr>
          <w:sz w:val="28"/>
          <w:szCs w:val="28"/>
        </w:rPr>
      </w:pPr>
      <w:r w:rsidRPr="00753DA0">
        <w:rPr>
          <w:sz w:val="28"/>
          <w:szCs w:val="28"/>
        </w:rPr>
        <w:t>Постановляет:</w:t>
      </w:r>
    </w:p>
    <w:p w:rsidR="00CB78B9" w:rsidRPr="00753DA0" w:rsidRDefault="00CB78B9" w:rsidP="00CB78B9">
      <w:pPr>
        <w:ind w:firstLine="708"/>
        <w:jc w:val="both"/>
        <w:outlineLvl w:val="0"/>
        <w:rPr>
          <w:sz w:val="28"/>
          <w:szCs w:val="28"/>
        </w:rPr>
      </w:pPr>
      <w:r w:rsidRPr="00753DA0">
        <w:rPr>
          <w:sz w:val="28"/>
          <w:szCs w:val="28"/>
        </w:rPr>
        <w:t xml:space="preserve">1. Внести изменения  в постановление администрации от  16.03.2022 № 23 «Об утверждении план-графика перехода на предоставление муниципальных услуг в электронной форме, предоставляемых администрацией </w:t>
      </w:r>
      <w:proofErr w:type="spellStart"/>
      <w:r w:rsidRPr="00753DA0">
        <w:rPr>
          <w:sz w:val="28"/>
          <w:szCs w:val="28"/>
        </w:rPr>
        <w:t>Елнатского</w:t>
      </w:r>
      <w:proofErr w:type="spellEnd"/>
      <w:r w:rsidRPr="00753DA0">
        <w:rPr>
          <w:sz w:val="28"/>
          <w:szCs w:val="28"/>
        </w:rPr>
        <w:t xml:space="preserve"> сельского поселения Юрьевецкого муниципального района Ивановской области» (в редакции постановления от 08.02.2023 № 11):</w:t>
      </w:r>
    </w:p>
    <w:p w:rsidR="00CB78B9" w:rsidRPr="00753DA0" w:rsidRDefault="00CB78B9" w:rsidP="00CB78B9">
      <w:pPr>
        <w:ind w:firstLine="708"/>
        <w:jc w:val="both"/>
        <w:rPr>
          <w:sz w:val="28"/>
          <w:szCs w:val="28"/>
        </w:rPr>
      </w:pPr>
      <w:r w:rsidRPr="00753DA0">
        <w:rPr>
          <w:sz w:val="28"/>
          <w:szCs w:val="28"/>
        </w:rPr>
        <w:t xml:space="preserve"> </w:t>
      </w:r>
      <w:r w:rsidRPr="00753DA0">
        <w:rPr>
          <w:sz w:val="28"/>
          <w:szCs w:val="28"/>
        </w:rPr>
        <w:tab/>
        <w:t xml:space="preserve">1.2. </w:t>
      </w:r>
      <w:hyperlink r:id="rId4" w:anchor="YANDEX_16" w:history="1"/>
      <w:proofErr w:type="gramStart"/>
      <w:r w:rsidRPr="00753DA0">
        <w:rPr>
          <w:sz w:val="28"/>
          <w:szCs w:val="28"/>
        </w:rPr>
        <w:t>План-график</w:t>
      </w:r>
      <w:proofErr w:type="gramEnd"/>
      <w:r w:rsidRPr="00753DA0">
        <w:rPr>
          <w:sz w:val="28"/>
          <w:szCs w:val="28"/>
        </w:rPr>
        <w:fldChar w:fldCharType="begin"/>
      </w:r>
      <w:r w:rsidRPr="00753DA0">
        <w:rPr>
          <w:sz w:val="28"/>
          <w:szCs w:val="28"/>
        </w:rPr>
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</w:instrText>
      </w:r>
      <w:r w:rsidRPr="00753DA0">
        <w:rPr>
          <w:sz w:val="28"/>
          <w:szCs w:val="28"/>
        </w:rPr>
        <w:fldChar w:fldCharType="end"/>
      </w:r>
      <w:r w:rsidRPr="00753DA0">
        <w:rPr>
          <w:sz w:val="28"/>
          <w:szCs w:val="28"/>
        </w:rPr>
        <w:t xml:space="preserve"> </w:t>
      </w:r>
      <w:hyperlink r:id="rId5" w:anchor="YANDEX_17" w:history="1"/>
      <w:r w:rsidRPr="00753DA0">
        <w:rPr>
          <w:sz w:val="28"/>
          <w:szCs w:val="28"/>
        </w:rPr>
        <w:t>перехода</w:t>
      </w:r>
      <w:hyperlink r:id="rId6" w:anchor="YANDEX_19" w:history="1"/>
      <w:r w:rsidRPr="00753DA0">
        <w:rPr>
          <w:sz w:val="28"/>
          <w:szCs w:val="28"/>
        </w:rPr>
        <w:t xml:space="preserve"> </w:t>
      </w:r>
      <w:hyperlink r:id="rId7" w:anchor="YANDEX_18" w:history="1"/>
      <w:r w:rsidRPr="00753DA0">
        <w:rPr>
          <w:sz w:val="28"/>
          <w:szCs w:val="28"/>
        </w:rPr>
        <w:t>на</w:t>
      </w:r>
      <w:hyperlink r:id="rId8" w:anchor="YANDEX_20" w:history="1"/>
      <w:r w:rsidRPr="00753DA0">
        <w:rPr>
          <w:sz w:val="28"/>
          <w:szCs w:val="28"/>
        </w:rPr>
        <w:t xml:space="preserve"> </w:t>
      </w:r>
      <w:hyperlink r:id="rId9" w:anchor="YANDEX_19" w:history="1"/>
      <w:r w:rsidRPr="00753DA0">
        <w:rPr>
          <w:sz w:val="28"/>
          <w:szCs w:val="28"/>
        </w:rPr>
        <w:t>предоставление</w:t>
      </w:r>
      <w:hyperlink r:id="rId10" w:anchor="YANDEX_21" w:history="1"/>
      <w:hyperlink r:id="rId11" w:anchor="YANDEX_20" w:history="1"/>
      <w:r w:rsidRPr="00753DA0">
        <w:rPr>
          <w:sz w:val="28"/>
          <w:szCs w:val="28"/>
        </w:rPr>
        <w:t xml:space="preserve"> </w:t>
      </w:r>
      <w:proofErr w:type="gramStart"/>
      <w:r w:rsidRPr="00753DA0">
        <w:rPr>
          <w:sz w:val="28"/>
          <w:szCs w:val="28"/>
        </w:rPr>
        <w:t>муниципальных</w:t>
      </w:r>
      <w:proofErr w:type="gramEnd"/>
      <w:r w:rsidRPr="00753DA0">
        <w:rPr>
          <w:sz w:val="28"/>
          <w:szCs w:val="28"/>
        </w:rPr>
        <w:fldChar w:fldCharType="begin"/>
      </w:r>
      <w:r w:rsidRPr="00753DA0">
        <w:rPr>
          <w:sz w:val="28"/>
          <w:szCs w:val="28"/>
        </w:rPr>
        <w:instrText>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"YANDEX_22"</w:instrText>
      </w:r>
      <w:r w:rsidRPr="00753DA0">
        <w:rPr>
          <w:sz w:val="28"/>
          <w:szCs w:val="28"/>
        </w:rPr>
        <w:fldChar w:fldCharType="separate"/>
      </w:r>
      <w:r w:rsidRPr="00753DA0">
        <w:rPr>
          <w:sz w:val="28"/>
          <w:szCs w:val="28"/>
        </w:rPr>
        <w:fldChar w:fldCharType="end"/>
      </w:r>
      <w:r w:rsidRPr="00753DA0">
        <w:rPr>
          <w:sz w:val="28"/>
          <w:szCs w:val="28"/>
        </w:rPr>
        <w:t xml:space="preserve"> </w:t>
      </w:r>
      <w:hyperlink r:id="rId12" w:anchor="YANDEX_21" w:history="1"/>
      <w:r w:rsidRPr="00753DA0">
        <w:rPr>
          <w:sz w:val="28"/>
          <w:szCs w:val="28"/>
        </w:rPr>
        <w:t>услуг</w:t>
      </w:r>
      <w:hyperlink r:id="rId13" w:anchor="YANDEX_23" w:history="1"/>
      <w:r w:rsidRPr="00753DA0">
        <w:rPr>
          <w:sz w:val="28"/>
          <w:szCs w:val="28"/>
        </w:rPr>
        <w:t xml:space="preserve"> </w:t>
      </w:r>
      <w:hyperlink r:id="rId14" w:anchor="YANDEX_22" w:history="1"/>
      <w:r w:rsidRPr="00753DA0">
        <w:rPr>
          <w:sz w:val="28"/>
          <w:szCs w:val="28"/>
        </w:rPr>
        <w:t>в</w:t>
      </w:r>
      <w:hyperlink r:id="rId15" w:anchor="YANDEX_24" w:history="1"/>
      <w:r w:rsidRPr="00753DA0">
        <w:rPr>
          <w:sz w:val="28"/>
          <w:szCs w:val="28"/>
        </w:rPr>
        <w:t xml:space="preserve"> </w:t>
      </w:r>
      <w:hyperlink r:id="rId16" w:anchor="YANDEX_23" w:history="1"/>
      <w:r w:rsidRPr="00753DA0">
        <w:rPr>
          <w:sz w:val="28"/>
          <w:szCs w:val="28"/>
        </w:rPr>
        <w:t>электронном</w:t>
      </w:r>
      <w:hyperlink r:id="rId17" w:anchor="YANDEX_25" w:history="1"/>
      <w:r w:rsidRPr="00753DA0">
        <w:rPr>
          <w:sz w:val="28"/>
          <w:szCs w:val="28"/>
        </w:rPr>
        <w:t xml:space="preserve"> виде, предоставляемых администрацией </w:t>
      </w:r>
      <w:proofErr w:type="spellStart"/>
      <w:r w:rsidRPr="00753DA0">
        <w:rPr>
          <w:sz w:val="28"/>
          <w:szCs w:val="28"/>
        </w:rPr>
        <w:t>Елнатского</w:t>
      </w:r>
      <w:proofErr w:type="spellEnd"/>
      <w:r w:rsidRPr="00753DA0">
        <w:rPr>
          <w:sz w:val="28"/>
          <w:szCs w:val="28"/>
        </w:rPr>
        <w:t xml:space="preserve"> сельского поселения Юрьевецкого муниципального района Ивановской области</w:t>
      </w:r>
      <w:proofErr w:type="gramStart"/>
      <w:r w:rsidRPr="00753DA0">
        <w:rPr>
          <w:sz w:val="28"/>
          <w:szCs w:val="28"/>
        </w:rPr>
        <w:t xml:space="preserve"> ,</w:t>
      </w:r>
      <w:proofErr w:type="gramEnd"/>
      <w:r w:rsidRPr="00753DA0">
        <w:rPr>
          <w:sz w:val="28"/>
          <w:szCs w:val="28"/>
        </w:rPr>
        <w:t xml:space="preserve"> приложение № 2 к постановлению изложить в новой редакции:  (Прилагается)</w:t>
      </w:r>
    </w:p>
    <w:p w:rsidR="00CB78B9" w:rsidRPr="00753DA0" w:rsidRDefault="00CB78B9" w:rsidP="00CB78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53DA0">
        <w:rPr>
          <w:rFonts w:ascii="Times New Roman" w:hAnsi="Times New Roman"/>
          <w:bCs/>
          <w:sz w:val="28"/>
          <w:szCs w:val="28"/>
        </w:rPr>
        <w:t>2.</w:t>
      </w:r>
      <w:r w:rsidRPr="00753DA0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частью 11 статьи 38 Устава </w:t>
      </w:r>
      <w:proofErr w:type="spellStart"/>
      <w:r w:rsidRPr="00753DA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753DA0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CB78B9" w:rsidRPr="00753DA0" w:rsidRDefault="00CB78B9" w:rsidP="00CB78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53DA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53D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3DA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78B9" w:rsidRPr="00753DA0" w:rsidRDefault="00CB78B9" w:rsidP="00CB78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78B9" w:rsidRPr="00753DA0" w:rsidRDefault="00CB78B9" w:rsidP="00CB78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DA0">
        <w:rPr>
          <w:rFonts w:ascii="Times New Roman" w:hAnsi="Times New Roman"/>
          <w:sz w:val="28"/>
          <w:szCs w:val="28"/>
        </w:rPr>
        <w:t xml:space="preserve"> </w:t>
      </w:r>
    </w:p>
    <w:p w:rsidR="00CB78B9" w:rsidRPr="00753DA0" w:rsidRDefault="00CB78B9" w:rsidP="00CB78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DA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53DA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753DA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78B9" w:rsidRPr="00753DA0" w:rsidRDefault="00CB78B9" w:rsidP="00CB78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DA0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CB78B9" w:rsidRPr="00753DA0" w:rsidRDefault="00CB78B9" w:rsidP="00CB78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3DA0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 w:rsidRPr="00753DA0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CB78B9" w:rsidRPr="00753DA0" w:rsidRDefault="00CB78B9" w:rsidP="00CB78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53DA0">
        <w:rPr>
          <w:sz w:val="28"/>
          <w:szCs w:val="28"/>
        </w:rPr>
        <w:br w:type="page"/>
      </w:r>
    </w:p>
    <w:p w:rsidR="00CB78B9" w:rsidRDefault="00CB78B9" w:rsidP="00CB78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CB78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53DA0" w:rsidRPr="008266B9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 xml:space="preserve">Приложение </w:t>
      </w:r>
    </w:p>
    <w:p w:rsidR="00753DA0" w:rsidRPr="008266B9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а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дминистрации </w:t>
      </w:r>
    </w:p>
    <w:p w:rsidR="00753DA0" w:rsidRPr="008266B9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Елнатского</w:t>
      </w:r>
      <w:proofErr w:type="spellEnd"/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сельского поселения </w:t>
      </w:r>
    </w:p>
    <w:p w:rsidR="00753DA0" w:rsidRPr="008266B9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Юрьевецкого муниципального района </w:t>
      </w:r>
    </w:p>
    <w:p w:rsidR="00753DA0" w:rsidRPr="008266B9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Ивановской области</w:t>
      </w:r>
    </w:p>
    <w:p w:rsidR="00753DA0" w:rsidRPr="008266B9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30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6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3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г №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55</w:t>
      </w:r>
    </w:p>
    <w:p w:rsidR="00753DA0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53DA0" w:rsidRPr="007B032A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Cs w:val="28"/>
        </w:rPr>
      </w:pPr>
      <w:r w:rsidRPr="007B032A">
        <w:rPr>
          <w:rFonts w:ascii="Times New Roman" w:eastAsia="Times New Roman" w:hAnsi="Times New Roman" w:cs="Times New Roman"/>
          <w:color w:val="333333"/>
          <w:szCs w:val="28"/>
        </w:rPr>
        <w:t>ПЛАН-ГРАФИК</w:t>
      </w:r>
    </w:p>
    <w:p w:rsidR="00753DA0" w:rsidRPr="008266B9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8266B9">
        <w:rPr>
          <w:rFonts w:ascii="Times New Roman" w:hAnsi="Times New Roman" w:cs="Times New Roman"/>
          <w:szCs w:val="28"/>
        </w:rPr>
        <w:t xml:space="preserve">перехода на предоставление муниципальных услуг в электронном виде, предоставляемых </w:t>
      </w:r>
      <w:r>
        <w:rPr>
          <w:rFonts w:ascii="Times New Roman" w:hAnsi="Times New Roman" w:cs="Times New Roman"/>
          <w:szCs w:val="28"/>
        </w:rPr>
        <w:t>а</w:t>
      </w:r>
      <w:r w:rsidRPr="008266B9">
        <w:rPr>
          <w:rFonts w:ascii="Times New Roman" w:hAnsi="Times New Roman" w:cs="Times New Roman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Cs w:val="28"/>
        </w:rPr>
        <w:t>Елнатского</w:t>
      </w:r>
      <w:proofErr w:type="spellEnd"/>
      <w:r w:rsidRPr="008266B9">
        <w:rPr>
          <w:rFonts w:ascii="Times New Roman" w:hAnsi="Times New Roman" w:cs="Times New Roman"/>
          <w:szCs w:val="28"/>
        </w:rPr>
        <w:t xml:space="preserve"> сельского поселения Юрьевецкого муниципального района Ивановской области</w:t>
      </w:r>
    </w:p>
    <w:p w:rsidR="00753DA0" w:rsidRPr="008266B9" w:rsidRDefault="00753DA0" w:rsidP="00753DA0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408"/>
        <w:gridCol w:w="992"/>
        <w:gridCol w:w="1134"/>
        <w:gridCol w:w="1296"/>
        <w:gridCol w:w="1296"/>
        <w:gridCol w:w="1296"/>
      </w:tblGrid>
      <w:tr w:rsidR="00753DA0" w:rsidRPr="008266B9" w:rsidTr="0082599E">
        <w:trPr>
          <w:trHeight w:val="285"/>
        </w:trPr>
        <w:tc>
          <w:tcPr>
            <w:tcW w:w="561" w:type="dxa"/>
            <w:vMerge w:val="restart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услуги</w:t>
            </w:r>
          </w:p>
        </w:tc>
        <w:tc>
          <w:tcPr>
            <w:tcW w:w="5953" w:type="dxa"/>
            <w:gridSpan w:val="5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753DA0" w:rsidRPr="008266B9" w:rsidTr="0082599E">
        <w:trPr>
          <w:trHeight w:val="270"/>
        </w:trPr>
        <w:tc>
          <w:tcPr>
            <w:tcW w:w="561" w:type="dxa"/>
            <w:vMerge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 этап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ΙΙ этап 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IΙI этап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ΙV этап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 этап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000000"/>
              </w:rPr>
            </w:pPr>
            <w:r w:rsidRPr="001E43C3">
              <w:rPr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753DA0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земельного участка, находящегося в муниципальной собственности, гражданину в собственность бесплатно</w:t>
            </w: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  <w:p w:rsidR="00753DA0" w:rsidRPr="001E43C3" w:rsidRDefault="00753DA0" w:rsidP="0082599E"/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 xml:space="preserve">Выдача разрешения на автомобильные перевозки тяжеловесных грузов, крупногабаритных и опасных грузов по маршрутам, проходящим полностью или частично по дорогам местного значения в границах </w:t>
            </w:r>
            <w:proofErr w:type="spellStart"/>
            <w:r w:rsidRPr="001E43C3">
              <w:rPr>
                <w:color w:val="484848"/>
                <w:shd w:val="clear" w:color="auto" w:fill="FFFFFF"/>
              </w:rPr>
              <w:t>Елнатского</w:t>
            </w:r>
            <w:proofErr w:type="spellEnd"/>
            <w:r w:rsidRPr="001E43C3">
              <w:rPr>
                <w:color w:val="484848"/>
                <w:shd w:val="clear" w:color="auto" w:fill="FFFFFF"/>
              </w:rPr>
              <w:t xml:space="preserve"> сельского поселения</w:t>
            </w:r>
          </w:p>
          <w:p w:rsidR="00753DA0" w:rsidRPr="001E43C3" w:rsidRDefault="00753DA0" w:rsidP="0082599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Выдача разрешения на вырубку деревьев, кустарников, уничтожение (перекопку) газонов и цветников</w:t>
            </w:r>
          </w:p>
          <w:p w:rsidR="00753DA0" w:rsidRPr="001E43C3" w:rsidRDefault="00753DA0" w:rsidP="008259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 xml:space="preserve">Выдача справок о составе </w:t>
            </w:r>
            <w:r w:rsidRPr="001E43C3">
              <w:rPr>
                <w:color w:val="484848"/>
                <w:shd w:val="clear" w:color="auto" w:fill="FFFFFF"/>
              </w:rPr>
              <w:lastRenderedPageBreak/>
              <w:t>семьи жителям частных домов и квартир</w:t>
            </w:r>
          </w:p>
          <w:p w:rsidR="00753DA0" w:rsidRPr="001E43C3" w:rsidRDefault="00753DA0" w:rsidP="008259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Предварительное согласование предоставления земельного участка</w:t>
            </w:r>
          </w:p>
          <w:p w:rsidR="00753DA0" w:rsidRPr="001E43C3" w:rsidRDefault="00753DA0" w:rsidP="008259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 xml:space="preserve">Предоставление архивных справок, архивных выписок, копий архивных документов, копий правовых актов администрации </w:t>
            </w:r>
            <w:proofErr w:type="spellStart"/>
            <w:r w:rsidRPr="001E43C3">
              <w:rPr>
                <w:color w:val="484848"/>
                <w:shd w:val="clear" w:color="auto" w:fill="FFFFFF"/>
              </w:rPr>
              <w:t>Елнатского</w:t>
            </w:r>
            <w:proofErr w:type="spellEnd"/>
            <w:r w:rsidRPr="001E43C3">
              <w:rPr>
                <w:color w:val="484848"/>
                <w:shd w:val="clear" w:color="auto" w:fill="FFFFFF"/>
              </w:rPr>
              <w:t xml:space="preserve"> сельского поселения Юрьевецкого муниципального района</w:t>
            </w:r>
          </w:p>
          <w:p w:rsidR="00753DA0" w:rsidRPr="001E43C3" w:rsidRDefault="00753DA0" w:rsidP="0082599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autoSpaceDE w:val="0"/>
              <w:autoSpaceDN w:val="0"/>
              <w:adjustRightInd w:val="0"/>
            </w:pPr>
            <w:r w:rsidRPr="001E43C3">
              <w:rPr>
                <w:color w:val="484848"/>
                <w:shd w:val="clear" w:color="auto" w:fill="FFFFFF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  <w:p w:rsidR="00753DA0" w:rsidRPr="001E43C3" w:rsidRDefault="00753DA0" w:rsidP="0082599E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  <w:p w:rsidR="00753DA0" w:rsidRPr="001E43C3" w:rsidRDefault="00753DA0" w:rsidP="008259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3408" w:type="dxa"/>
          </w:tcPr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разрешения на осуществление земляных работ</w:t>
            </w:r>
          </w:p>
          <w:p w:rsidR="00753DA0" w:rsidRPr="001E43C3" w:rsidRDefault="00753DA0" w:rsidP="008259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53DA0" w:rsidRPr="008266B9" w:rsidTr="0082599E">
        <w:tc>
          <w:tcPr>
            <w:tcW w:w="561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3408" w:type="dxa"/>
          </w:tcPr>
          <w:p w:rsidR="00753DA0" w:rsidRPr="001E43C3" w:rsidRDefault="00753DA0" w:rsidP="0082599E">
            <w:r w:rsidRPr="001E43C3">
              <w:rPr>
                <w:color w:val="484848"/>
                <w:shd w:val="clear" w:color="auto" w:fill="FFFFFF"/>
              </w:rPr>
              <w:t>Присвоение адресов объектам недвижимости, установление местоположения строениям</w:t>
            </w:r>
          </w:p>
          <w:p w:rsidR="00753DA0" w:rsidRPr="001E43C3" w:rsidRDefault="00753DA0" w:rsidP="0082599E">
            <w:pPr>
              <w:rPr>
                <w:color w:val="484848"/>
                <w:shd w:val="clear" w:color="auto" w:fill="FFFFFF"/>
              </w:rPr>
            </w:pPr>
          </w:p>
        </w:tc>
        <w:tc>
          <w:tcPr>
            <w:tcW w:w="992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753DA0" w:rsidRPr="001E43C3" w:rsidRDefault="00753DA0" w:rsidP="0082599E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</w:tbl>
    <w:p w:rsidR="00753DA0" w:rsidRDefault="00753DA0" w:rsidP="00753DA0">
      <w:pPr>
        <w:pStyle w:val="a3"/>
        <w:jc w:val="both"/>
        <w:rPr>
          <w:rFonts w:ascii="Times New Roman" w:hAnsi="Times New Roman"/>
          <w:sz w:val="28"/>
          <w:szCs w:val="28"/>
        </w:rPr>
        <w:sectPr w:rsidR="00753DA0" w:rsidSect="008266B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EB6E3F" w:rsidRDefault="00EB6E3F"/>
    <w:sectPr w:rsidR="00EB6E3F" w:rsidSect="00EB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8B9"/>
    <w:rsid w:val="00753DA0"/>
    <w:rsid w:val="00CB78B9"/>
    <w:rsid w:val="00EB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CB78B9"/>
    <w:rPr>
      <w:color w:val="106BBE"/>
    </w:rPr>
  </w:style>
  <w:style w:type="paragraph" w:customStyle="1" w:styleId="Standard">
    <w:name w:val="Standard"/>
    <w:rsid w:val="00CB78B9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2023-06-30T07:31:00Z</cp:lastPrinted>
  <dcterms:created xsi:type="dcterms:W3CDTF">2023-06-30T07:15:00Z</dcterms:created>
  <dcterms:modified xsi:type="dcterms:W3CDTF">2023-06-30T07:35:00Z</dcterms:modified>
</cp:coreProperties>
</file>